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EA3389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20.12.2022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1300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65A2" w:rsidRPr="001F65A2" w:rsidRDefault="001F65A2" w:rsidP="001F65A2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1F65A2">
              <w:rPr>
                <w:b/>
                <w:szCs w:val="28"/>
              </w:rPr>
              <w:t xml:space="preserve">О награждении Почетной грамотой </w:t>
            </w:r>
          </w:p>
          <w:p w:rsidR="00055965" w:rsidRPr="002F7635" w:rsidRDefault="001F65A2" w:rsidP="001F65A2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1F65A2">
              <w:rPr>
                <w:b/>
                <w:szCs w:val="28"/>
              </w:rPr>
              <w:t>Администрации Демянского муниципального района</w:t>
            </w: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880F16" w:rsidRPr="00880F16" w:rsidRDefault="00880F16" w:rsidP="005266B4">
      <w:pPr>
        <w:tabs>
          <w:tab w:val="left" w:pos="0"/>
        </w:tabs>
        <w:spacing w:line="360" w:lineRule="atLeast"/>
        <w:ind w:firstLine="709"/>
        <w:jc w:val="both"/>
        <w:rPr>
          <w:szCs w:val="28"/>
        </w:rPr>
      </w:pPr>
      <w:r w:rsidRPr="00880F16">
        <w:rPr>
          <w:szCs w:val="28"/>
        </w:rPr>
        <w:t xml:space="preserve">В соответствии с Положением о Почетной грамоте Администрации Демянского муниципального района, утвержденным постановлением Администрации района от 27.06.2016 № 502 (в редакции постановления Администрации района от 04.09.2020 № 712, от 30.06.2022 № 668), </w:t>
      </w:r>
      <w:r w:rsidRPr="00880F16">
        <w:rPr>
          <w:spacing w:val="-4"/>
          <w:szCs w:val="28"/>
        </w:rPr>
        <w:t xml:space="preserve">на основании ходатайства Территориальной избирательной комиссии Демянского района </w:t>
      </w:r>
      <w:r w:rsidRPr="00880F16">
        <w:rPr>
          <w:szCs w:val="28"/>
        </w:rPr>
        <w:t>от 09.12.2022 года № 01-22/211, Администрация Демянского муниципального района</w:t>
      </w:r>
    </w:p>
    <w:p w:rsidR="00880F16" w:rsidRPr="00880F16" w:rsidRDefault="00880F16" w:rsidP="009C74E8">
      <w:pPr>
        <w:spacing w:line="360" w:lineRule="atLeast"/>
        <w:jc w:val="both"/>
        <w:rPr>
          <w:b/>
          <w:szCs w:val="28"/>
        </w:rPr>
      </w:pPr>
      <w:r w:rsidRPr="00880F16">
        <w:rPr>
          <w:b/>
          <w:szCs w:val="28"/>
        </w:rPr>
        <w:t>ПОСТАНОВЛЯЕТ:</w:t>
      </w:r>
    </w:p>
    <w:p w:rsidR="00880F16" w:rsidRDefault="00880F16" w:rsidP="005266B4">
      <w:pPr>
        <w:tabs>
          <w:tab w:val="left" w:pos="0"/>
        </w:tabs>
        <w:spacing w:line="360" w:lineRule="atLeast"/>
        <w:ind w:firstLine="709"/>
        <w:jc w:val="both"/>
        <w:rPr>
          <w:szCs w:val="28"/>
        </w:rPr>
      </w:pPr>
      <w:r w:rsidRPr="00880F16">
        <w:rPr>
          <w:szCs w:val="28"/>
        </w:rPr>
        <w:t xml:space="preserve">1. Наградить Почетной грамотой Администрации Демянского муниципального района за многолетнюю добросовестную работу в системе избирательных комиссий Демянского района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425"/>
        <w:gridCol w:w="6485"/>
      </w:tblGrid>
      <w:tr w:rsidR="001651D5" w:rsidTr="00CF16E6">
        <w:tc>
          <w:tcPr>
            <w:tcW w:w="2660" w:type="dxa"/>
          </w:tcPr>
          <w:p w:rsidR="001651D5" w:rsidRDefault="00CF16E6" w:rsidP="001651D5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Алексееву                 </w:t>
            </w:r>
            <w:r w:rsidR="001651D5" w:rsidRPr="00880F16">
              <w:rPr>
                <w:szCs w:val="28"/>
                <w:lang w:eastAsia="en-US"/>
              </w:rPr>
              <w:t xml:space="preserve">Наталью               Николаевну </w:t>
            </w:r>
          </w:p>
        </w:tc>
        <w:tc>
          <w:tcPr>
            <w:tcW w:w="425" w:type="dxa"/>
          </w:tcPr>
          <w:p w:rsidR="001651D5" w:rsidRDefault="00CE0DA5" w:rsidP="00CF16E6">
            <w:pPr>
              <w:tabs>
                <w:tab w:val="left" w:pos="0"/>
              </w:tabs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485" w:type="dxa"/>
          </w:tcPr>
          <w:p w:rsidR="001651D5" w:rsidRDefault="001651D5" w:rsidP="001651D5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 w:rsidRPr="00880F16">
              <w:rPr>
                <w:szCs w:val="28"/>
                <w:lang w:eastAsia="en-US"/>
              </w:rPr>
              <w:t>члена учас</w:t>
            </w:r>
            <w:r w:rsidR="00CF16E6">
              <w:rPr>
                <w:szCs w:val="28"/>
                <w:lang w:eastAsia="en-US"/>
              </w:rPr>
              <w:t xml:space="preserve">тковой избирательной комиссии </w:t>
            </w:r>
            <w:r w:rsidRPr="00880F16">
              <w:rPr>
                <w:szCs w:val="28"/>
                <w:lang w:eastAsia="en-US"/>
              </w:rPr>
              <w:t xml:space="preserve">№ 516 </w:t>
            </w:r>
          </w:p>
        </w:tc>
      </w:tr>
      <w:tr w:rsidR="001651D5" w:rsidTr="00CF16E6">
        <w:tc>
          <w:tcPr>
            <w:tcW w:w="2660" w:type="dxa"/>
          </w:tcPr>
          <w:p w:rsidR="001651D5" w:rsidRDefault="001651D5" w:rsidP="001651D5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proofErr w:type="spellStart"/>
            <w:r w:rsidRPr="00880F16">
              <w:rPr>
                <w:szCs w:val="28"/>
                <w:lang w:eastAsia="en-US"/>
              </w:rPr>
              <w:t>Бойцову</w:t>
            </w:r>
            <w:proofErr w:type="spellEnd"/>
            <w:r>
              <w:rPr>
                <w:szCs w:val="28"/>
                <w:lang w:eastAsia="en-US"/>
              </w:rPr>
              <w:t xml:space="preserve">    </w:t>
            </w:r>
          </w:p>
          <w:p w:rsidR="001651D5" w:rsidRDefault="00CF16E6" w:rsidP="001651D5">
            <w:pPr>
              <w:tabs>
                <w:tab w:val="left" w:pos="0"/>
              </w:tabs>
              <w:spacing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Татьяну                     </w:t>
            </w:r>
            <w:r w:rsidR="001651D5" w:rsidRPr="00880F16">
              <w:rPr>
                <w:szCs w:val="28"/>
                <w:lang w:eastAsia="en-US"/>
              </w:rPr>
              <w:t xml:space="preserve">Ивановну </w:t>
            </w:r>
          </w:p>
        </w:tc>
        <w:tc>
          <w:tcPr>
            <w:tcW w:w="425" w:type="dxa"/>
          </w:tcPr>
          <w:p w:rsidR="001651D5" w:rsidRDefault="00CE0DA5" w:rsidP="00CF16E6">
            <w:pPr>
              <w:tabs>
                <w:tab w:val="left" w:pos="0"/>
              </w:tabs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485" w:type="dxa"/>
          </w:tcPr>
          <w:p w:rsidR="001651D5" w:rsidRDefault="001651D5" w:rsidP="001651D5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 w:rsidRPr="00880F16">
              <w:rPr>
                <w:szCs w:val="28"/>
                <w:lang w:eastAsia="en-US"/>
              </w:rPr>
              <w:t>секретаря участковой избир</w:t>
            </w:r>
            <w:r w:rsidR="00CF16E6">
              <w:rPr>
                <w:szCs w:val="28"/>
                <w:lang w:eastAsia="en-US"/>
              </w:rPr>
              <w:t>ательной комис</w:t>
            </w:r>
            <w:r>
              <w:rPr>
                <w:szCs w:val="28"/>
                <w:lang w:eastAsia="en-US"/>
              </w:rPr>
              <w:t xml:space="preserve">сии </w:t>
            </w:r>
            <w:r w:rsidR="00CF16E6">
              <w:rPr>
                <w:szCs w:val="28"/>
                <w:lang w:eastAsia="en-US"/>
              </w:rPr>
              <w:t xml:space="preserve">         </w:t>
            </w:r>
            <w:r w:rsidRPr="00880F16">
              <w:rPr>
                <w:szCs w:val="28"/>
                <w:lang w:eastAsia="en-US"/>
              </w:rPr>
              <w:t>№ 508</w:t>
            </w:r>
          </w:p>
        </w:tc>
      </w:tr>
      <w:tr w:rsidR="001651D5" w:rsidTr="00CF16E6">
        <w:tc>
          <w:tcPr>
            <w:tcW w:w="2660" w:type="dxa"/>
          </w:tcPr>
          <w:p w:rsidR="001651D5" w:rsidRDefault="001651D5" w:rsidP="001651D5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 w:rsidRPr="00880F16">
              <w:rPr>
                <w:szCs w:val="28"/>
                <w:lang w:eastAsia="en-US"/>
              </w:rPr>
              <w:t>Дмитриеву             Оксану               Николаевну</w:t>
            </w:r>
          </w:p>
        </w:tc>
        <w:tc>
          <w:tcPr>
            <w:tcW w:w="425" w:type="dxa"/>
          </w:tcPr>
          <w:p w:rsidR="001651D5" w:rsidRDefault="00CE0DA5" w:rsidP="00CF16E6">
            <w:pPr>
              <w:tabs>
                <w:tab w:val="left" w:pos="0"/>
              </w:tabs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485" w:type="dxa"/>
          </w:tcPr>
          <w:p w:rsidR="001651D5" w:rsidRDefault="001651D5" w:rsidP="001651D5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 w:rsidRPr="00880F16">
              <w:rPr>
                <w:szCs w:val="28"/>
                <w:lang w:eastAsia="en-US"/>
              </w:rPr>
              <w:t xml:space="preserve">члена участковой избирательной комиссии               № 502 </w:t>
            </w:r>
          </w:p>
        </w:tc>
      </w:tr>
      <w:tr w:rsidR="001651D5" w:rsidTr="00CF16E6">
        <w:tc>
          <w:tcPr>
            <w:tcW w:w="2660" w:type="dxa"/>
          </w:tcPr>
          <w:p w:rsidR="001651D5" w:rsidRPr="00880F16" w:rsidRDefault="001651D5" w:rsidP="001651D5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 w:rsidRPr="00880F16">
              <w:rPr>
                <w:szCs w:val="28"/>
                <w:lang w:eastAsia="en-US"/>
              </w:rPr>
              <w:t>Кузнецову            Светлану                Ивановну</w:t>
            </w:r>
          </w:p>
        </w:tc>
        <w:tc>
          <w:tcPr>
            <w:tcW w:w="425" w:type="dxa"/>
          </w:tcPr>
          <w:p w:rsidR="001651D5" w:rsidRDefault="00CE0DA5" w:rsidP="00CF16E6">
            <w:pPr>
              <w:tabs>
                <w:tab w:val="left" w:pos="0"/>
              </w:tabs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485" w:type="dxa"/>
          </w:tcPr>
          <w:p w:rsidR="001651D5" w:rsidRPr="00880F16" w:rsidRDefault="001651D5" w:rsidP="001651D5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 w:rsidRPr="00880F16">
              <w:rPr>
                <w:szCs w:val="28"/>
                <w:lang w:eastAsia="en-US"/>
              </w:rPr>
              <w:t xml:space="preserve">члена участковой избирательной комиссии               № 501 </w:t>
            </w:r>
          </w:p>
        </w:tc>
      </w:tr>
      <w:tr w:rsidR="001651D5" w:rsidTr="00CF16E6">
        <w:tc>
          <w:tcPr>
            <w:tcW w:w="2660" w:type="dxa"/>
          </w:tcPr>
          <w:p w:rsidR="001651D5" w:rsidRPr="00880F16" w:rsidRDefault="001651D5" w:rsidP="001651D5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proofErr w:type="spellStart"/>
            <w:r w:rsidRPr="00880F16">
              <w:rPr>
                <w:szCs w:val="28"/>
                <w:lang w:eastAsia="en-US"/>
              </w:rPr>
              <w:t>Марусанич</w:t>
            </w:r>
            <w:proofErr w:type="spellEnd"/>
            <w:r w:rsidRPr="00880F16">
              <w:rPr>
                <w:szCs w:val="28"/>
                <w:lang w:eastAsia="en-US"/>
              </w:rPr>
              <w:t xml:space="preserve">            Надежду                 Игоревну</w:t>
            </w:r>
          </w:p>
        </w:tc>
        <w:tc>
          <w:tcPr>
            <w:tcW w:w="425" w:type="dxa"/>
          </w:tcPr>
          <w:p w:rsidR="001651D5" w:rsidRDefault="00CE0DA5" w:rsidP="00CF16E6">
            <w:pPr>
              <w:tabs>
                <w:tab w:val="left" w:pos="0"/>
              </w:tabs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485" w:type="dxa"/>
          </w:tcPr>
          <w:p w:rsidR="001651D5" w:rsidRPr="00880F16" w:rsidRDefault="001651D5" w:rsidP="001651D5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 w:rsidRPr="00880F16">
              <w:rPr>
                <w:szCs w:val="28"/>
                <w:lang w:eastAsia="en-US"/>
              </w:rPr>
              <w:t>члена участ</w:t>
            </w:r>
            <w:r w:rsidR="00CF16E6">
              <w:rPr>
                <w:szCs w:val="28"/>
                <w:lang w:eastAsia="en-US"/>
              </w:rPr>
              <w:t xml:space="preserve">ковой избирательной комиссии </w:t>
            </w:r>
            <w:r w:rsidRPr="00880F16">
              <w:rPr>
                <w:szCs w:val="28"/>
                <w:lang w:eastAsia="en-US"/>
              </w:rPr>
              <w:t>№ 508</w:t>
            </w:r>
          </w:p>
        </w:tc>
      </w:tr>
      <w:tr w:rsidR="001651D5" w:rsidTr="00CF16E6">
        <w:trPr>
          <w:trHeight w:val="498"/>
        </w:trPr>
        <w:tc>
          <w:tcPr>
            <w:tcW w:w="2660" w:type="dxa"/>
          </w:tcPr>
          <w:p w:rsidR="003E114B" w:rsidRDefault="001651D5" w:rsidP="001651D5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 w:rsidRPr="00880F16">
              <w:rPr>
                <w:szCs w:val="28"/>
                <w:lang w:eastAsia="en-US"/>
              </w:rPr>
              <w:lastRenderedPageBreak/>
              <w:t xml:space="preserve">Николаеву           </w:t>
            </w:r>
          </w:p>
          <w:p w:rsidR="001651D5" w:rsidRPr="00880F16" w:rsidRDefault="001651D5" w:rsidP="00CF16E6">
            <w:pPr>
              <w:tabs>
                <w:tab w:val="left" w:pos="0"/>
              </w:tabs>
              <w:spacing w:line="240" w:lineRule="exact"/>
              <w:jc w:val="both"/>
              <w:rPr>
                <w:szCs w:val="28"/>
                <w:lang w:eastAsia="en-US"/>
              </w:rPr>
            </w:pPr>
            <w:r w:rsidRPr="00880F16">
              <w:rPr>
                <w:szCs w:val="28"/>
                <w:lang w:eastAsia="en-US"/>
              </w:rPr>
              <w:t>Ирину                 Евгеньевну</w:t>
            </w:r>
          </w:p>
        </w:tc>
        <w:tc>
          <w:tcPr>
            <w:tcW w:w="425" w:type="dxa"/>
          </w:tcPr>
          <w:p w:rsidR="001651D5" w:rsidRDefault="00CE0DA5" w:rsidP="00CF16E6">
            <w:pPr>
              <w:tabs>
                <w:tab w:val="left" w:pos="0"/>
              </w:tabs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485" w:type="dxa"/>
          </w:tcPr>
          <w:p w:rsidR="001651D5" w:rsidRPr="00880F16" w:rsidRDefault="001651D5" w:rsidP="001651D5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 w:rsidRPr="00880F16">
              <w:rPr>
                <w:szCs w:val="28"/>
                <w:lang w:eastAsia="en-US"/>
              </w:rPr>
              <w:t>секретаря участковой изби</w:t>
            </w:r>
            <w:r w:rsidR="003E114B">
              <w:rPr>
                <w:szCs w:val="28"/>
                <w:lang w:eastAsia="en-US"/>
              </w:rPr>
              <w:t>рательной комиссии</w:t>
            </w:r>
            <w:r w:rsidRPr="00880F16">
              <w:rPr>
                <w:szCs w:val="28"/>
                <w:lang w:eastAsia="en-US"/>
              </w:rPr>
              <w:t xml:space="preserve"> </w:t>
            </w:r>
            <w:r w:rsidR="00CF16E6">
              <w:rPr>
                <w:szCs w:val="28"/>
                <w:lang w:eastAsia="en-US"/>
              </w:rPr>
              <w:t xml:space="preserve">            </w:t>
            </w:r>
            <w:r w:rsidRPr="00880F16">
              <w:rPr>
                <w:szCs w:val="28"/>
                <w:lang w:eastAsia="en-US"/>
              </w:rPr>
              <w:t xml:space="preserve">№ 518 </w:t>
            </w:r>
          </w:p>
        </w:tc>
      </w:tr>
      <w:tr w:rsidR="001651D5" w:rsidTr="00CF16E6">
        <w:tc>
          <w:tcPr>
            <w:tcW w:w="2660" w:type="dxa"/>
          </w:tcPr>
          <w:p w:rsidR="00AC7C81" w:rsidRDefault="00AC7C81" w:rsidP="001651D5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 w:rsidRPr="00880F16">
              <w:rPr>
                <w:szCs w:val="28"/>
                <w:lang w:eastAsia="en-US"/>
              </w:rPr>
              <w:t xml:space="preserve">Соболеву    </w:t>
            </w:r>
          </w:p>
          <w:p w:rsidR="001651D5" w:rsidRPr="00880F16" w:rsidRDefault="00AC7C81" w:rsidP="00AC7C81">
            <w:pPr>
              <w:tabs>
                <w:tab w:val="left" w:pos="0"/>
              </w:tabs>
              <w:spacing w:line="240" w:lineRule="exact"/>
              <w:jc w:val="both"/>
              <w:rPr>
                <w:szCs w:val="28"/>
                <w:lang w:eastAsia="en-US"/>
              </w:rPr>
            </w:pPr>
            <w:r w:rsidRPr="00880F16">
              <w:rPr>
                <w:szCs w:val="28"/>
                <w:lang w:eastAsia="en-US"/>
              </w:rPr>
              <w:t>М</w:t>
            </w:r>
            <w:r w:rsidR="00CF16E6">
              <w:rPr>
                <w:szCs w:val="28"/>
                <w:lang w:eastAsia="en-US"/>
              </w:rPr>
              <w:t xml:space="preserve">арину                    </w:t>
            </w:r>
            <w:r w:rsidRPr="00880F16">
              <w:rPr>
                <w:szCs w:val="28"/>
                <w:lang w:eastAsia="en-US"/>
              </w:rPr>
              <w:t xml:space="preserve"> Сергеевну</w:t>
            </w:r>
          </w:p>
        </w:tc>
        <w:tc>
          <w:tcPr>
            <w:tcW w:w="425" w:type="dxa"/>
          </w:tcPr>
          <w:p w:rsidR="001651D5" w:rsidRDefault="00CE0DA5" w:rsidP="00CF16E6">
            <w:pPr>
              <w:tabs>
                <w:tab w:val="left" w:pos="0"/>
              </w:tabs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485" w:type="dxa"/>
          </w:tcPr>
          <w:p w:rsidR="001651D5" w:rsidRPr="00880F16" w:rsidRDefault="003E114B" w:rsidP="001651D5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 w:rsidRPr="00880F16">
              <w:rPr>
                <w:szCs w:val="28"/>
                <w:lang w:eastAsia="en-US"/>
              </w:rPr>
              <w:t xml:space="preserve">члена участковой избирательной комиссии               № 504 </w:t>
            </w:r>
          </w:p>
        </w:tc>
      </w:tr>
      <w:tr w:rsidR="00AC7C81" w:rsidTr="00CF16E6">
        <w:tc>
          <w:tcPr>
            <w:tcW w:w="2660" w:type="dxa"/>
          </w:tcPr>
          <w:p w:rsidR="00AC7C81" w:rsidRPr="00880F16" w:rsidRDefault="00AC7C81" w:rsidP="001651D5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 w:rsidRPr="00880F16">
              <w:rPr>
                <w:szCs w:val="28"/>
                <w:lang w:eastAsia="en-US"/>
              </w:rPr>
              <w:t>Сорокину          Людмилу          Александровну</w:t>
            </w:r>
          </w:p>
        </w:tc>
        <w:tc>
          <w:tcPr>
            <w:tcW w:w="425" w:type="dxa"/>
          </w:tcPr>
          <w:p w:rsidR="00AC7C81" w:rsidRDefault="00CE0DA5" w:rsidP="00CF16E6">
            <w:pPr>
              <w:tabs>
                <w:tab w:val="left" w:pos="0"/>
              </w:tabs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485" w:type="dxa"/>
          </w:tcPr>
          <w:p w:rsidR="00AC7C81" w:rsidRPr="00880F16" w:rsidRDefault="003E114B" w:rsidP="003E114B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 w:rsidRPr="00880F16">
              <w:rPr>
                <w:szCs w:val="28"/>
                <w:lang w:eastAsia="en-US"/>
              </w:rPr>
              <w:t>секретаря участковой избир</w:t>
            </w:r>
            <w:r>
              <w:rPr>
                <w:szCs w:val="28"/>
                <w:lang w:eastAsia="en-US"/>
              </w:rPr>
              <w:t>ательной комиссии</w:t>
            </w:r>
            <w:r w:rsidR="00CF16E6">
              <w:rPr>
                <w:szCs w:val="28"/>
                <w:lang w:eastAsia="en-US"/>
              </w:rPr>
              <w:t xml:space="preserve">               </w:t>
            </w:r>
            <w:r>
              <w:rPr>
                <w:szCs w:val="28"/>
                <w:lang w:eastAsia="en-US"/>
              </w:rPr>
              <w:t xml:space="preserve"> </w:t>
            </w:r>
            <w:r w:rsidRPr="00880F16">
              <w:rPr>
                <w:szCs w:val="28"/>
                <w:lang w:eastAsia="en-US"/>
              </w:rPr>
              <w:t>№ 506</w:t>
            </w:r>
          </w:p>
        </w:tc>
      </w:tr>
      <w:tr w:rsidR="00AC7C81" w:rsidTr="00CF16E6">
        <w:tc>
          <w:tcPr>
            <w:tcW w:w="2660" w:type="dxa"/>
          </w:tcPr>
          <w:p w:rsidR="00AC7C81" w:rsidRDefault="00AC7C81" w:rsidP="001651D5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proofErr w:type="spellStart"/>
            <w:r w:rsidRPr="00880F16">
              <w:rPr>
                <w:szCs w:val="28"/>
                <w:lang w:eastAsia="en-US"/>
              </w:rPr>
              <w:t>Стахову</w:t>
            </w:r>
            <w:proofErr w:type="spellEnd"/>
            <w:r w:rsidRPr="00880F16">
              <w:rPr>
                <w:szCs w:val="28"/>
                <w:lang w:eastAsia="en-US"/>
              </w:rPr>
              <w:t xml:space="preserve">    </w:t>
            </w:r>
          </w:p>
          <w:p w:rsidR="00AC7C81" w:rsidRPr="00880F16" w:rsidRDefault="00AC7C81" w:rsidP="00AC7C81">
            <w:pPr>
              <w:tabs>
                <w:tab w:val="left" w:pos="0"/>
              </w:tabs>
              <w:spacing w:line="240" w:lineRule="exact"/>
              <w:jc w:val="both"/>
              <w:rPr>
                <w:szCs w:val="28"/>
                <w:lang w:eastAsia="en-US"/>
              </w:rPr>
            </w:pPr>
            <w:r w:rsidRPr="00880F16">
              <w:rPr>
                <w:szCs w:val="28"/>
                <w:lang w:eastAsia="en-US"/>
              </w:rPr>
              <w:t>Наталью               Владимировну</w:t>
            </w:r>
          </w:p>
        </w:tc>
        <w:tc>
          <w:tcPr>
            <w:tcW w:w="425" w:type="dxa"/>
          </w:tcPr>
          <w:p w:rsidR="00AC7C81" w:rsidRDefault="00CE0DA5" w:rsidP="00CF16E6">
            <w:pPr>
              <w:tabs>
                <w:tab w:val="left" w:pos="0"/>
              </w:tabs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485" w:type="dxa"/>
          </w:tcPr>
          <w:p w:rsidR="00AC7C81" w:rsidRPr="00880F16" w:rsidRDefault="00F7452A" w:rsidP="001651D5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 w:rsidRPr="00880F16">
              <w:rPr>
                <w:szCs w:val="28"/>
                <w:lang w:eastAsia="en-US"/>
              </w:rPr>
              <w:t>члена участковой избирательной комиссии               № 510</w:t>
            </w:r>
          </w:p>
        </w:tc>
      </w:tr>
      <w:tr w:rsidR="00AC7C81" w:rsidTr="00CF16E6">
        <w:tc>
          <w:tcPr>
            <w:tcW w:w="2660" w:type="dxa"/>
          </w:tcPr>
          <w:p w:rsidR="00E04524" w:rsidRDefault="00E04524" w:rsidP="00E04524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 w:rsidRPr="00880F16">
              <w:rPr>
                <w:szCs w:val="28"/>
                <w:lang w:eastAsia="en-US"/>
              </w:rPr>
              <w:t xml:space="preserve">Хитрову         </w:t>
            </w:r>
          </w:p>
          <w:p w:rsidR="00AC7C81" w:rsidRPr="00880F16" w:rsidRDefault="00E04524" w:rsidP="00B60B7B">
            <w:pPr>
              <w:tabs>
                <w:tab w:val="left" w:pos="0"/>
              </w:tabs>
              <w:spacing w:line="240" w:lineRule="exact"/>
              <w:jc w:val="both"/>
              <w:rPr>
                <w:szCs w:val="28"/>
                <w:lang w:eastAsia="en-US"/>
              </w:rPr>
            </w:pPr>
            <w:r w:rsidRPr="00880F16">
              <w:rPr>
                <w:szCs w:val="28"/>
                <w:lang w:eastAsia="en-US"/>
              </w:rPr>
              <w:t>Наталью             Ивановну</w:t>
            </w:r>
          </w:p>
        </w:tc>
        <w:tc>
          <w:tcPr>
            <w:tcW w:w="425" w:type="dxa"/>
          </w:tcPr>
          <w:p w:rsidR="00AC7C81" w:rsidRDefault="00CE0DA5" w:rsidP="00CF16E6">
            <w:pPr>
              <w:tabs>
                <w:tab w:val="left" w:pos="0"/>
              </w:tabs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485" w:type="dxa"/>
          </w:tcPr>
          <w:p w:rsidR="00AC7C81" w:rsidRPr="00880F16" w:rsidRDefault="00FF5524" w:rsidP="001651D5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заместителя председателя</w:t>
            </w:r>
            <w:r w:rsidR="00F7452A" w:rsidRPr="00880F16">
              <w:rPr>
                <w:szCs w:val="28"/>
                <w:lang w:eastAsia="en-US"/>
              </w:rPr>
              <w:t xml:space="preserve"> участковой </w:t>
            </w:r>
            <w:proofErr w:type="spellStart"/>
            <w:proofErr w:type="gramStart"/>
            <w:r w:rsidR="00F7452A" w:rsidRPr="00880F16">
              <w:rPr>
                <w:szCs w:val="28"/>
                <w:lang w:eastAsia="en-US"/>
              </w:rPr>
              <w:t>избира</w:t>
            </w:r>
            <w:proofErr w:type="spellEnd"/>
            <w:r>
              <w:rPr>
                <w:szCs w:val="28"/>
                <w:lang w:eastAsia="en-US"/>
              </w:rPr>
              <w:t>-</w:t>
            </w:r>
            <w:r w:rsidR="00F7452A" w:rsidRPr="00880F16">
              <w:rPr>
                <w:szCs w:val="28"/>
                <w:lang w:eastAsia="en-US"/>
              </w:rPr>
              <w:t>тель</w:t>
            </w:r>
            <w:r>
              <w:rPr>
                <w:szCs w:val="28"/>
                <w:lang w:eastAsia="en-US"/>
              </w:rPr>
              <w:t>ной</w:t>
            </w:r>
            <w:proofErr w:type="gramEnd"/>
            <w:r>
              <w:rPr>
                <w:szCs w:val="28"/>
                <w:lang w:eastAsia="en-US"/>
              </w:rPr>
              <w:t xml:space="preserve"> комиссии </w:t>
            </w:r>
            <w:r w:rsidR="00F7452A" w:rsidRPr="00880F16">
              <w:rPr>
                <w:szCs w:val="28"/>
                <w:lang w:eastAsia="en-US"/>
              </w:rPr>
              <w:t>№ 518</w:t>
            </w:r>
          </w:p>
        </w:tc>
      </w:tr>
      <w:tr w:rsidR="00AC7C81" w:rsidTr="00CF16E6">
        <w:tc>
          <w:tcPr>
            <w:tcW w:w="2660" w:type="dxa"/>
          </w:tcPr>
          <w:p w:rsidR="00B60B7B" w:rsidRDefault="00B60B7B" w:rsidP="00B60B7B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proofErr w:type="spellStart"/>
            <w:r w:rsidRPr="00880F16">
              <w:rPr>
                <w:szCs w:val="28"/>
                <w:lang w:eastAsia="en-US"/>
              </w:rPr>
              <w:t>Черешкову</w:t>
            </w:r>
            <w:proofErr w:type="spellEnd"/>
            <w:r w:rsidRPr="00880F16">
              <w:rPr>
                <w:szCs w:val="28"/>
                <w:lang w:eastAsia="en-US"/>
              </w:rPr>
              <w:t xml:space="preserve">             </w:t>
            </w:r>
          </w:p>
          <w:p w:rsidR="00B60B7B" w:rsidRDefault="00B60B7B" w:rsidP="00B60B7B">
            <w:pPr>
              <w:tabs>
                <w:tab w:val="left" w:pos="0"/>
              </w:tabs>
              <w:spacing w:line="240" w:lineRule="exact"/>
              <w:jc w:val="both"/>
              <w:rPr>
                <w:szCs w:val="28"/>
                <w:lang w:eastAsia="en-US"/>
              </w:rPr>
            </w:pPr>
            <w:r w:rsidRPr="00880F16">
              <w:rPr>
                <w:szCs w:val="28"/>
                <w:lang w:eastAsia="en-US"/>
              </w:rPr>
              <w:t xml:space="preserve">Дину          </w:t>
            </w:r>
          </w:p>
          <w:p w:rsidR="00AC7C81" w:rsidRPr="00880F16" w:rsidRDefault="00B60B7B" w:rsidP="00B60B7B">
            <w:pPr>
              <w:tabs>
                <w:tab w:val="left" w:pos="0"/>
              </w:tabs>
              <w:spacing w:line="240" w:lineRule="exact"/>
              <w:jc w:val="both"/>
              <w:rPr>
                <w:szCs w:val="28"/>
                <w:lang w:eastAsia="en-US"/>
              </w:rPr>
            </w:pPr>
            <w:r w:rsidRPr="00880F16">
              <w:rPr>
                <w:szCs w:val="28"/>
                <w:lang w:eastAsia="en-US"/>
              </w:rPr>
              <w:t>Николаевну</w:t>
            </w:r>
          </w:p>
        </w:tc>
        <w:tc>
          <w:tcPr>
            <w:tcW w:w="425" w:type="dxa"/>
          </w:tcPr>
          <w:p w:rsidR="00AC7C81" w:rsidRDefault="00CE0DA5" w:rsidP="00CF16E6">
            <w:pPr>
              <w:tabs>
                <w:tab w:val="left" w:pos="0"/>
              </w:tabs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485" w:type="dxa"/>
          </w:tcPr>
          <w:p w:rsidR="00AC7C81" w:rsidRPr="00880F16" w:rsidRDefault="00F7452A" w:rsidP="001651D5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 w:rsidRPr="00880F16">
              <w:rPr>
                <w:szCs w:val="28"/>
                <w:lang w:eastAsia="en-US"/>
              </w:rPr>
              <w:t>председателя участковой</w:t>
            </w:r>
            <w:r>
              <w:rPr>
                <w:szCs w:val="28"/>
                <w:lang w:eastAsia="en-US"/>
              </w:rPr>
              <w:t xml:space="preserve"> избирательной комиссии </w:t>
            </w:r>
            <w:r w:rsidRPr="00880F16">
              <w:rPr>
                <w:szCs w:val="28"/>
                <w:lang w:eastAsia="en-US"/>
              </w:rPr>
              <w:t>№ 501</w:t>
            </w:r>
          </w:p>
        </w:tc>
      </w:tr>
      <w:tr w:rsidR="00AC7C81" w:rsidTr="00CF16E6">
        <w:tc>
          <w:tcPr>
            <w:tcW w:w="2660" w:type="dxa"/>
          </w:tcPr>
          <w:p w:rsidR="00F7452A" w:rsidRDefault="00B60B7B" w:rsidP="001651D5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 w:rsidRPr="00880F16">
              <w:rPr>
                <w:szCs w:val="28"/>
                <w:lang w:eastAsia="en-US"/>
              </w:rPr>
              <w:t xml:space="preserve">Яковлеву              Татьяну </w:t>
            </w:r>
          </w:p>
          <w:p w:rsidR="00AC7C81" w:rsidRPr="00880F16" w:rsidRDefault="00B60B7B" w:rsidP="00F7452A">
            <w:pPr>
              <w:tabs>
                <w:tab w:val="left" w:pos="0"/>
              </w:tabs>
              <w:spacing w:line="240" w:lineRule="exact"/>
              <w:jc w:val="both"/>
              <w:rPr>
                <w:szCs w:val="28"/>
                <w:lang w:eastAsia="en-US"/>
              </w:rPr>
            </w:pPr>
            <w:r w:rsidRPr="00880F16">
              <w:rPr>
                <w:szCs w:val="28"/>
                <w:lang w:eastAsia="en-US"/>
              </w:rPr>
              <w:t>Владимировну</w:t>
            </w:r>
            <w:r>
              <w:rPr>
                <w:szCs w:val="28"/>
                <w:lang w:eastAsia="en-US"/>
              </w:rPr>
              <w:t xml:space="preserve">           </w:t>
            </w:r>
          </w:p>
        </w:tc>
        <w:tc>
          <w:tcPr>
            <w:tcW w:w="425" w:type="dxa"/>
          </w:tcPr>
          <w:p w:rsidR="00AC7C81" w:rsidRDefault="00CE0DA5" w:rsidP="00CF16E6">
            <w:pPr>
              <w:tabs>
                <w:tab w:val="left" w:pos="0"/>
              </w:tabs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6485" w:type="dxa"/>
          </w:tcPr>
          <w:p w:rsidR="00AC7C81" w:rsidRPr="00880F16" w:rsidRDefault="00F7452A" w:rsidP="001651D5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 w:rsidRPr="00880F16">
              <w:rPr>
                <w:szCs w:val="28"/>
                <w:lang w:eastAsia="en-US"/>
              </w:rPr>
              <w:t>члена участковой избирательной комиссии № 502</w:t>
            </w:r>
          </w:p>
        </w:tc>
      </w:tr>
    </w:tbl>
    <w:p w:rsidR="00CE0DA5" w:rsidRDefault="00CE0DA5" w:rsidP="00880F16">
      <w:pPr>
        <w:ind w:firstLine="708"/>
        <w:jc w:val="both"/>
        <w:rPr>
          <w:szCs w:val="28"/>
        </w:rPr>
      </w:pPr>
    </w:p>
    <w:p w:rsidR="00880F16" w:rsidRPr="00880F16" w:rsidRDefault="00880F16" w:rsidP="00880F16">
      <w:pPr>
        <w:ind w:firstLine="708"/>
        <w:jc w:val="both"/>
      </w:pPr>
      <w:r w:rsidRPr="00880F16">
        <w:rPr>
          <w:szCs w:val="28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1F65A2" w:rsidRPr="001F65A2" w:rsidRDefault="001F65A2" w:rsidP="001F65A2">
      <w:pPr>
        <w:tabs>
          <w:tab w:val="left" w:pos="0"/>
        </w:tabs>
        <w:spacing w:line="360" w:lineRule="atLeast"/>
        <w:ind w:firstLine="709"/>
        <w:jc w:val="both"/>
        <w:rPr>
          <w:szCs w:val="28"/>
        </w:rPr>
      </w:pPr>
    </w:p>
    <w:p w:rsidR="001F65A2" w:rsidRPr="00BC64C3" w:rsidRDefault="001F65A2" w:rsidP="00BC64C3">
      <w:pPr>
        <w:spacing w:line="360" w:lineRule="atLeast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BC64C3">
        <w:rPr>
          <w:b/>
          <w:szCs w:val="28"/>
        </w:rPr>
        <w:t xml:space="preserve"> </w:t>
      </w:r>
      <w:bookmarkStart w:id="2" w:name="_GoBack"/>
      <w:bookmarkEnd w:id="2"/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1F65A2" w:rsidRPr="001F65A2" w:rsidRDefault="005B189B" w:rsidP="001E3594">
      <w:pPr>
        <w:spacing w:line="360" w:lineRule="atLeast"/>
        <w:jc w:val="both"/>
        <w:rPr>
          <w:rFonts w:ascii="Monotype Corsiva" w:hAnsi="Monotype Corsiva"/>
          <w:b/>
          <w:i/>
          <w:szCs w:val="28"/>
        </w:r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3" w:name="штамп"/>
      <w:bookmarkEnd w:id="3"/>
      <w:r w:rsidR="00D80620">
        <w:rPr>
          <w:b/>
          <w:szCs w:val="28"/>
        </w:rPr>
        <w:t xml:space="preserve"> </w:t>
      </w:r>
    </w:p>
    <w:p w:rsidR="001F65A2" w:rsidRPr="001F65A2" w:rsidRDefault="001F65A2" w:rsidP="001F65A2">
      <w:pPr>
        <w:tabs>
          <w:tab w:val="left" w:pos="2410"/>
          <w:tab w:val="left" w:pos="2694"/>
          <w:tab w:val="left" w:pos="5103"/>
          <w:tab w:val="left" w:pos="8080"/>
        </w:tabs>
        <w:ind w:left="-1701"/>
        <w:jc w:val="center"/>
        <w:rPr>
          <w:rFonts w:ascii="Monotype Corsiva" w:hAnsi="Monotype Corsiva"/>
          <w:b/>
          <w:i/>
          <w:szCs w:val="28"/>
        </w:rPr>
      </w:pPr>
    </w:p>
    <w:p w:rsidR="001F65A2" w:rsidRPr="001F65A2" w:rsidRDefault="001F65A2" w:rsidP="001F65A2">
      <w:pPr>
        <w:tabs>
          <w:tab w:val="left" w:pos="2410"/>
          <w:tab w:val="left" w:pos="2694"/>
          <w:tab w:val="left" w:pos="5103"/>
          <w:tab w:val="left" w:pos="8080"/>
        </w:tabs>
        <w:ind w:left="-1701"/>
        <w:jc w:val="center"/>
        <w:rPr>
          <w:rFonts w:ascii="Monotype Corsiva" w:hAnsi="Monotype Corsiva"/>
          <w:b/>
          <w:i/>
          <w:szCs w:val="28"/>
        </w:rPr>
      </w:pPr>
    </w:p>
    <w:p w:rsidR="001F65A2" w:rsidRPr="001F65A2" w:rsidRDefault="001F65A2" w:rsidP="001F65A2">
      <w:pPr>
        <w:tabs>
          <w:tab w:val="left" w:pos="2410"/>
          <w:tab w:val="left" w:pos="2694"/>
          <w:tab w:val="left" w:pos="5103"/>
          <w:tab w:val="left" w:pos="8080"/>
        </w:tabs>
        <w:ind w:left="-1701"/>
        <w:jc w:val="center"/>
        <w:rPr>
          <w:rFonts w:ascii="Monotype Corsiva" w:hAnsi="Monotype Corsiva"/>
          <w:b/>
          <w:i/>
          <w:szCs w:val="28"/>
        </w:rPr>
      </w:pPr>
    </w:p>
    <w:p w:rsidR="001F65A2" w:rsidRPr="001F65A2" w:rsidRDefault="001F65A2" w:rsidP="001F65A2">
      <w:pPr>
        <w:tabs>
          <w:tab w:val="left" w:pos="2410"/>
          <w:tab w:val="left" w:pos="2694"/>
          <w:tab w:val="left" w:pos="5103"/>
          <w:tab w:val="left" w:pos="8080"/>
        </w:tabs>
        <w:ind w:left="-1701"/>
        <w:jc w:val="center"/>
        <w:rPr>
          <w:rFonts w:ascii="Monotype Corsiva" w:hAnsi="Monotype Corsiva"/>
          <w:b/>
          <w:i/>
          <w:szCs w:val="28"/>
        </w:rPr>
      </w:pPr>
    </w:p>
    <w:p w:rsidR="001F65A2" w:rsidRPr="001F65A2" w:rsidRDefault="001F65A2" w:rsidP="001F65A2">
      <w:pPr>
        <w:tabs>
          <w:tab w:val="left" w:pos="2410"/>
          <w:tab w:val="left" w:pos="2694"/>
          <w:tab w:val="left" w:pos="5103"/>
          <w:tab w:val="left" w:pos="8080"/>
        </w:tabs>
        <w:ind w:left="-1701"/>
        <w:jc w:val="center"/>
        <w:rPr>
          <w:rFonts w:ascii="Monotype Corsiva" w:hAnsi="Monotype Corsiva"/>
          <w:b/>
          <w:i/>
          <w:szCs w:val="28"/>
        </w:rPr>
      </w:pPr>
    </w:p>
    <w:sectPr w:rsidR="001F65A2" w:rsidRPr="001F65A2" w:rsidSect="004520F0">
      <w:headerReference w:type="default" r:id="rId10"/>
      <w:footerReference w:type="first" r:id="rId11"/>
      <w:pgSz w:w="11906" w:h="16838"/>
      <w:pgMar w:top="1134" w:right="567" w:bottom="1134" w:left="1985" w:header="709" w:footer="102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4F7" w:rsidRDefault="00AA64F7" w:rsidP="00A114BE">
      <w:r>
        <w:separator/>
      </w:r>
    </w:p>
  </w:endnote>
  <w:endnote w:type="continuationSeparator" w:id="0">
    <w:p w:rsidR="00AA64F7" w:rsidRDefault="00AA64F7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5A2" w:rsidRDefault="001F65A2" w:rsidP="003C0107">
    <w:pPr>
      <w:pStyle w:val="ae"/>
    </w:pPr>
    <w:r>
      <w:t>кс</w:t>
    </w:r>
  </w:p>
  <w:p w:rsidR="001F65A2" w:rsidRPr="003C0107" w:rsidRDefault="001F65A2" w:rsidP="003C0107">
    <w:pPr>
      <w:pStyle w:val="ae"/>
    </w:pPr>
    <w:r>
      <w:t xml:space="preserve">№ </w:t>
    </w:r>
    <w:r w:rsidR="001E3594">
      <w:t>1803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4F7" w:rsidRDefault="00AA64F7" w:rsidP="00A114BE">
      <w:r>
        <w:separator/>
      </w:r>
    </w:p>
  </w:footnote>
  <w:footnote w:type="continuationSeparator" w:id="0">
    <w:p w:rsidR="00AA64F7" w:rsidRDefault="00AA64F7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7604007"/>
      <w:docPartObj>
        <w:docPartGallery w:val="Page Numbers (Top of Page)"/>
        <w:docPartUnique/>
      </w:docPartObj>
    </w:sdtPr>
    <w:sdtEndPr/>
    <w:sdtContent>
      <w:p w:rsidR="001E3594" w:rsidRDefault="001E3594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5C3E">
          <w:rPr>
            <w:noProof/>
          </w:rPr>
          <w:t>2</w:t>
        </w:r>
        <w:r>
          <w:fldChar w:fldCharType="end"/>
        </w:r>
      </w:p>
    </w:sdtContent>
  </w:sdt>
  <w:p w:rsidR="001E3594" w:rsidRDefault="001E3594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651D5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E3594"/>
    <w:rsid w:val="001F07E1"/>
    <w:rsid w:val="001F19CA"/>
    <w:rsid w:val="001F259E"/>
    <w:rsid w:val="001F3CEF"/>
    <w:rsid w:val="001F65A2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5C3E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114B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0F0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180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07EF6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66B4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037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827B4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0F16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ED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C74E8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2193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6779C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4F7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C7C81"/>
    <w:rsid w:val="00AD3350"/>
    <w:rsid w:val="00AD4014"/>
    <w:rsid w:val="00AE02B0"/>
    <w:rsid w:val="00AE06AC"/>
    <w:rsid w:val="00AE1540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0B7B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5676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0DA5"/>
    <w:rsid w:val="00CE1FBE"/>
    <w:rsid w:val="00CE6389"/>
    <w:rsid w:val="00CE643F"/>
    <w:rsid w:val="00CE6E02"/>
    <w:rsid w:val="00CF0940"/>
    <w:rsid w:val="00CF1235"/>
    <w:rsid w:val="00CF16E6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4524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54F2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389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D7642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3603"/>
    <w:rsid w:val="00F47CC5"/>
    <w:rsid w:val="00F517F0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52A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40B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5524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table" w:customStyle="1" w:styleId="121">
    <w:name w:val="Сетка таблицы12"/>
    <w:basedOn w:val="a1"/>
    <w:uiPriority w:val="59"/>
    <w:rsid w:val="001F65A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uiPriority w:val="59"/>
    <w:rsid w:val="00880F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table" w:customStyle="1" w:styleId="121">
    <w:name w:val="Сетка таблицы12"/>
    <w:basedOn w:val="a1"/>
    <w:uiPriority w:val="59"/>
    <w:rsid w:val="001F65A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uiPriority w:val="59"/>
    <w:rsid w:val="00880F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16B53A-71FB-4159-AA28-76A5FAFB7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3681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854</cp:revision>
  <cp:lastPrinted>2022-12-19T14:22:00Z</cp:lastPrinted>
  <dcterms:created xsi:type="dcterms:W3CDTF">2019-06-11T05:23:00Z</dcterms:created>
  <dcterms:modified xsi:type="dcterms:W3CDTF">2022-12-20T08:03:00Z</dcterms:modified>
</cp:coreProperties>
</file>